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26" w:rsidRPr="009B4869" w:rsidRDefault="000C6826" w:rsidP="000C6826">
      <w:pPr>
        <w:tabs>
          <w:tab w:val="left" w:pos="3420"/>
        </w:tabs>
        <w:jc w:val="center"/>
        <w:outlineLvl w:val="0"/>
        <w:rPr>
          <w:b/>
          <w:color w:val="FF0000"/>
          <w:sz w:val="32"/>
          <w:szCs w:val="32"/>
        </w:rPr>
      </w:pPr>
      <w:r w:rsidRPr="009B4869">
        <w:rPr>
          <w:b/>
          <w:color w:val="FF0000"/>
          <w:sz w:val="32"/>
          <w:szCs w:val="32"/>
        </w:rPr>
        <w:t>THỰC ĐƠN MẪU GIÁO</w:t>
      </w:r>
    </w:p>
    <w:p w:rsidR="000C6826" w:rsidRPr="009B4869" w:rsidRDefault="000C6826" w:rsidP="000C6826">
      <w:pPr>
        <w:jc w:val="center"/>
        <w:outlineLvl w:val="0"/>
        <w:rPr>
          <w:color w:val="FF0000"/>
          <w:sz w:val="32"/>
          <w:szCs w:val="32"/>
        </w:rPr>
      </w:pPr>
      <w:r w:rsidRPr="009B4869">
        <w:rPr>
          <w:b/>
          <w:color w:val="FF0000"/>
          <w:sz w:val="32"/>
          <w:szCs w:val="32"/>
        </w:rPr>
        <w:t xml:space="preserve">TỪ: 9.01.2023 </w:t>
      </w:r>
      <w:proofErr w:type="spellStart"/>
      <w:r w:rsidRPr="009B4869">
        <w:rPr>
          <w:b/>
          <w:color w:val="FF0000"/>
          <w:sz w:val="32"/>
          <w:szCs w:val="32"/>
        </w:rPr>
        <w:t>đến</w:t>
      </w:r>
      <w:proofErr w:type="spellEnd"/>
      <w:r w:rsidRPr="009B4869">
        <w:rPr>
          <w:b/>
          <w:color w:val="FF0000"/>
          <w:sz w:val="32"/>
          <w:szCs w:val="32"/>
        </w:rPr>
        <w:t xml:space="preserve"> 13.01.2023</w:t>
      </w:r>
      <w:bookmarkStart w:id="0" w:name="_GoBack"/>
      <w:bookmarkEnd w:id="0"/>
    </w:p>
    <w:tbl>
      <w:tblPr>
        <w:tblW w:w="147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2410"/>
        <w:gridCol w:w="2552"/>
        <w:gridCol w:w="2551"/>
        <w:gridCol w:w="2126"/>
        <w:gridCol w:w="1418"/>
        <w:gridCol w:w="2126"/>
      </w:tblGrid>
      <w:tr w:rsidR="009B4869" w:rsidRPr="009B4869" w:rsidTr="000C6826">
        <w:trPr>
          <w:trHeight w:val="473"/>
        </w:trPr>
        <w:tc>
          <w:tcPr>
            <w:tcW w:w="1521" w:type="dxa"/>
            <w:vMerge w:val="restart"/>
            <w:vAlign w:val="center"/>
          </w:tcPr>
          <w:p w:rsidR="000C6826" w:rsidRPr="009B4869" w:rsidRDefault="000C6826" w:rsidP="00D558B2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9B4869">
              <w:rPr>
                <w:b/>
                <w:color w:val="0070C0"/>
                <w:sz w:val="26"/>
                <w:szCs w:val="28"/>
              </w:rPr>
              <w:t>THỨ</w:t>
            </w:r>
          </w:p>
        </w:tc>
        <w:tc>
          <w:tcPr>
            <w:tcW w:w="2410" w:type="dxa"/>
            <w:vMerge w:val="restart"/>
            <w:vAlign w:val="center"/>
          </w:tcPr>
          <w:p w:rsidR="000C6826" w:rsidRPr="009B4869" w:rsidRDefault="000C6826" w:rsidP="00D558B2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9B4869">
              <w:rPr>
                <w:b/>
                <w:color w:val="0070C0"/>
                <w:sz w:val="26"/>
                <w:szCs w:val="28"/>
              </w:rPr>
              <w:t>SÁNG</w:t>
            </w:r>
          </w:p>
        </w:tc>
        <w:tc>
          <w:tcPr>
            <w:tcW w:w="5103" w:type="dxa"/>
            <w:gridSpan w:val="2"/>
            <w:vAlign w:val="center"/>
          </w:tcPr>
          <w:p w:rsidR="000C6826" w:rsidRPr="009B4869" w:rsidRDefault="000C6826" w:rsidP="00D558B2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9B4869">
              <w:rPr>
                <w:b/>
                <w:color w:val="0070C0"/>
                <w:sz w:val="26"/>
                <w:szCs w:val="28"/>
              </w:rPr>
              <w:t>TRƯA</w:t>
            </w:r>
          </w:p>
        </w:tc>
        <w:tc>
          <w:tcPr>
            <w:tcW w:w="2126" w:type="dxa"/>
            <w:vMerge w:val="restart"/>
            <w:vAlign w:val="center"/>
          </w:tcPr>
          <w:p w:rsidR="000C6826" w:rsidRPr="009B4869" w:rsidRDefault="000C6826" w:rsidP="00D558B2">
            <w:pPr>
              <w:jc w:val="center"/>
              <w:rPr>
                <w:b/>
                <w:color w:val="0070C0"/>
                <w:sz w:val="26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9B4869">
              <w:rPr>
                <w:b/>
                <w:color w:val="0070C0"/>
                <w:sz w:val="26"/>
                <w:szCs w:val="28"/>
              </w:rPr>
              <w:t>SDD-TC-BP</w:t>
            </w:r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26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C6826" w:rsidRPr="009B4869" w:rsidRDefault="000C6826" w:rsidP="00D558B2">
            <w:pPr>
              <w:jc w:val="center"/>
              <w:rPr>
                <w:b/>
                <w:color w:val="0070C0"/>
                <w:sz w:val="26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9B4869">
              <w:rPr>
                <w:b/>
                <w:color w:val="0070C0"/>
                <w:sz w:val="26"/>
                <w:szCs w:val="28"/>
              </w:rPr>
              <w:t xml:space="preserve">TRÁNG </w:t>
            </w:r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9B4869">
              <w:rPr>
                <w:b/>
                <w:color w:val="0070C0"/>
                <w:sz w:val="26"/>
                <w:szCs w:val="28"/>
              </w:rPr>
              <w:t>MIỆNG</w:t>
            </w:r>
          </w:p>
        </w:tc>
        <w:tc>
          <w:tcPr>
            <w:tcW w:w="2126" w:type="dxa"/>
            <w:vMerge w:val="restart"/>
            <w:vAlign w:val="center"/>
          </w:tcPr>
          <w:p w:rsidR="000C6826" w:rsidRPr="009B4869" w:rsidRDefault="000C6826" w:rsidP="00D558B2">
            <w:pPr>
              <w:jc w:val="center"/>
              <w:rPr>
                <w:b/>
                <w:color w:val="0070C0"/>
                <w:sz w:val="26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26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9B4869">
              <w:rPr>
                <w:b/>
                <w:color w:val="0070C0"/>
                <w:sz w:val="26"/>
                <w:szCs w:val="28"/>
              </w:rPr>
              <w:t>XẾ</w:t>
            </w: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26"/>
                <w:szCs w:val="28"/>
              </w:rPr>
            </w:pPr>
          </w:p>
        </w:tc>
      </w:tr>
      <w:tr w:rsidR="009B4869" w:rsidRPr="009B4869" w:rsidTr="000C6826">
        <w:trPr>
          <w:trHeight w:val="872"/>
        </w:trPr>
        <w:tc>
          <w:tcPr>
            <w:tcW w:w="1521" w:type="dxa"/>
            <w:vMerge/>
            <w:vAlign w:val="center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C6826" w:rsidRPr="009B4869" w:rsidRDefault="000C6826" w:rsidP="00D558B2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9B4869">
              <w:rPr>
                <w:b/>
                <w:color w:val="0070C0"/>
                <w:sz w:val="26"/>
                <w:szCs w:val="28"/>
              </w:rPr>
              <w:t xml:space="preserve">MẶN </w:t>
            </w:r>
          </w:p>
        </w:tc>
        <w:tc>
          <w:tcPr>
            <w:tcW w:w="2551" w:type="dxa"/>
            <w:vAlign w:val="center"/>
          </w:tcPr>
          <w:p w:rsidR="000C6826" w:rsidRPr="009B4869" w:rsidRDefault="000C6826" w:rsidP="00D558B2">
            <w:pPr>
              <w:jc w:val="center"/>
              <w:rPr>
                <w:b/>
                <w:color w:val="0070C0"/>
                <w:sz w:val="26"/>
                <w:szCs w:val="28"/>
              </w:rPr>
            </w:pPr>
            <w:r w:rsidRPr="009B4869">
              <w:rPr>
                <w:b/>
                <w:color w:val="0070C0"/>
                <w:sz w:val="26"/>
                <w:szCs w:val="28"/>
              </w:rPr>
              <w:t xml:space="preserve">CANH </w:t>
            </w:r>
          </w:p>
        </w:tc>
        <w:tc>
          <w:tcPr>
            <w:tcW w:w="2126" w:type="dxa"/>
            <w:vMerge/>
            <w:vAlign w:val="center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9B4869" w:rsidRPr="009B4869" w:rsidTr="000C6826">
        <w:trPr>
          <w:trHeight w:val="1214"/>
        </w:trPr>
        <w:tc>
          <w:tcPr>
            <w:tcW w:w="1521" w:type="dxa"/>
          </w:tcPr>
          <w:p w:rsidR="000C6826" w:rsidRPr="009B4869" w:rsidRDefault="000C6826" w:rsidP="00D558B2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9B4869">
              <w:rPr>
                <w:b/>
                <w:color w:val="0070C0"/>
                <w:sz w:val="32"/>
                <w:szCs w:val="32"/>
              </w:rPr>
              <w:t>Thứ</w:t>
            </w:r>
            <w:proofErr w:type="spellEnd"/>
            <w:r w:rsidRPr="009B4869"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9B4869">
              <w:rPr>
                <w:b/>
                <w:color w:val="0070C0"/>
                <w:sz w:val="32"/>
                <w:szCs w:val="32"/>
              </w:rPr>
              <w:t>hai</w:t>
            </w:r>
            <w:proofErr w:type="spellEnd"/>
            <w:r w:rsidRPr="009B4869">
              <w:rPr>
                <w:b/>
                <w:color w:val="0070C0"/>
                <w:sz w:val="32"/>
                <w:szCs w:val="32"/>
              </w:rPr>
              <w:t xml:space="preserve"> </w:t>
            </w:r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9B4869">
              <w:rPr>
                <w:b/>
                <w:color w:val="0070C0"/>
                <w:sz w:val="32"/>
                <w:szCs w:val="32"/>
              </w:rPr>
              <w:t>9.01</w:t>
            </w:r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2410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Bánh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canh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cua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Bún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gạo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xào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lóc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kho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ba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rọi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Canh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chua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thập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cẩm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Phômai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bCs/>
                <w:color w:val="0070C0"/>
                <w:sz w:val="28"/>
                <w:szCs w:val="28"/>
              </w:rPr>
            </w:pPr>
            <w:r w:rsidRPr="009B4869">
              <w:rPr>
                <w:bCs/>
                <w:color w:val="0070C0"/>
                <w:sz w:val="28"/>
                <w:szCs w:val="28"/>
              </w:rPr>
              <w:t xml:space="preserve">Rau </w:t>
            </w:r>
            <w:proofErr w:type="spellStart"/>
            <w:r w:rsidRPr="009B4869">
              <w:rPr>
                <w:bCs/>
                <w:color w:val="0070C0"/>
                <w:sz w:val="28"/>
                <w:szCs w:val="28"/>
              </w:rPr>
              <w:t>dền</w:t>
            </w:r>
            <w:proofErr w:type="spellEnd"/>
            <w:r w:rsidRPr="009B4869">
              <w:rPr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bCs/>
                <w:color w:val="0070C0"/>
                <w:sz w:val="28"/>
                <w:szCs w:val="28"/>
              </w:rPr>
              <w:t>luộc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Nho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2126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Hủ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tiếu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nam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vang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9B4869" w:rsidRPr="009B4869" w:rsidTr="000C6826">
        <w:trPr>
          <w:trHeight w:val="1394"/>
        </w:trPr>
        <w:tc>
          <w:tcPr>
            <w:tcW w:w="1521" w:type="dxa"/>
            <w:vAlign w:val="center"/>
          </w:tcPr>
          <w:p w:rsidR="000C6826" w:rsidRPr="009B4869" w:rsidRDefault="000C6826" w:rsidP="00D558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9B4869">
              <w:rPr>
                <w:b/>
                <w:color w:val="0070C0"/>
                <w:sz w:val="32"/>
                <w:szCs w:val="32"/>
              </w:rPr>
              <w:t>Thứ</w:t>
            </w:r>
            <w:proofErr w:type="spellEnd"/>
            <w:r w:rsidRPr="009B4869"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9B4869">
              <w:rPr>
                <w:b/>
                <w:color w:val="0070C0"/>
                <w:sz w:val="32"/>
                <w:szCs w:val="32"/>
              </w:rPr>
              <w:t>ba</w:t>
            </w:r>
            <w:proofErr w:type="spellEnd"/>
            <w:r w:rsidRPr="009B4869">
              <w:rPr>
                <w:b/>
                <w:color w:val="0070C0"/>
                <w:sz w:val="32"/>
                <w:szCs w:val="32"/>
              </w:rPr>
              <w:t xml:space="preserve">  </w:t>
            </w:r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9B4869">
              <w:rPr>
                <w:b/>
                <w:color w:val="0070C0"/>
                <w:sz w:val="32"/>
                <w:szCs w:val="32"/>
              </w:rPr>
              <w:t>10.01</w:t>
            </w:r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Bún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thái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Bánh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mì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ốp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la</w:t>
            </w: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Gà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nấu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hạnh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nhân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Lươn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chiên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nước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mắm</w:t>
            </w:r>
            <w:proofErr w:type="spellEnd"/>
          </w:p>
        </w:tc>
        <w:tc>
          <w:tcPr>
            <w:tcW w:w="2551" w:type="dxa"/>
            <w:vAlign w:val="center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Canh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tần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ô</w:t>
            </w: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Bông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cải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xào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Phômai</w:t>
            </w:r>
            <w:proofErr w:type="spellEnd"/>
          </w:p>
        </w:tc>
        <w:tc>
          <w:tcPr>
            <w:tcW w:w="1418" w:type="dxa"/>
            <w:vAlign w:val="center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Nước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cam</w:t>
            </w: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Hoành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thánh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lá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9B4869" w:rsidRPr="009B4869" w:rsidTr="000C6826">
        <w:trPr>
          <w:trHeight w:val="1241"/>
        </w:trPr>
        <w:tc>
          <w:tcPr>
            <w:tcW w:w="1521" w:type="dxa"/>
          </w:tcPr>
          <w:p w:rsidR="000C6826" w:rsidRPr="009B4869" w:rsidRDefault="000C6826" w:rsidP="00D558B2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9B4869">
              <w:rPr>
                <w:b/>
                <w:color w:val="0070C0"/>
                <w:sz w:val="32"/>
                <w:szCs w:val="32"/>
              </w:rPr>
              <w:t>Thứ</w:t>
            </w:r>
            <w:proofErr w:type="spellEnd"/>
            <w:r w:rsidRPr="009B4869"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9B4869">
              <w:rPr>
                <w:b/>
                <w:color w:val="0070C0"/>
                <w:sz w:val="32"/>
                <w:szCs w:val="32"/>
              </w:rPr>
              <w:t>tư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9B4869">
              <w:rPr>
                <w:b/>
                <w:color w:val="0070C0"/>
                <w:sz w:val="32"/>
                <w:szCs w:val="32"/>
              </w:rPr>
              <w:t>11.01</w:t>
            </w:r>
          </w:p>
        </w:tc>
        <w:tc>
          <w:tcPr>
            <w:tcW w:w="2410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Phở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bò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Miến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xào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cua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Cà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ry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2551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Canh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bí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xanh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bCs/>
                <w:color w:val="0070C0"/>
                <w:sz w:val="28"/>
                <w:szCs w:val="28"/>
              </w:rPr>
            </w:pPr>
            <w:r w:rsidRPr="009B4869">
              <w:rPr>
                <w:bCs/>
                <w:color w:val="0070C0"/>
                <w:sz w:val="28"/>
                <w:szCs w:val="28"/>
              </w:rPr>
              <w:t xml:space="preserve">Rau </w:t>
            </w:r>
            <w:proofErr w:type="spellStart"/>
            <w:r w:rsidRPr="009B4869">
              <w:rPr>
                <w:bCs/>
                <w:color w:val="0070C0"/>
                <w:sz w:val="28"/>
                <w:szCs w:val="28"/>
              </w:rPr>
              <w:t>muống</w:t>
            </w:r>
            <w:proofErr w:type="spellEnd"/>
            <w:r w:rsidRPr="009B4869">
              <w:rPr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bCs/>
                <w:color w:val="0070C0"/>
                <w:sz w:val="28"/>
                <w:szCs w:val="28"/>
              </w:rPr>
              <w:t>luộc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Phômai</w:t>
            </w:r>
            <w:proofErr w:type="spellEnd"/>
          </w:p>
        </w:tc>
        <w:tc>
          <w:tcPr>
            <w:tcW w:w="1418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yaourt</w:t>
            </w:r>
            <w:proofErr w:type="spellEnd"/>
          </w:p>
        </w:tc>
        <w:tc>
          <w:tcPr>
            <w:tcW w:w="2126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r w:rsidRPr="009B4869">
              <w:rPr>
                <w:color w:val="0070C0"/>
                <w:sz w:val="28"/>
                <w:szCs w:val="28"/>
              </w:rPr>
              <w:t xml:space="preserve">Nui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sao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cà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chua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thịt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9B4869" w:rsidRPr="009B4869" w:rsidTr="000C6826">
        <w:trPr>
          <w:trHeight w:val="1574"/>
        </w:trPr>
        <w:tc>
          <w:tcPr>
            <w:tcW w:w="1521" w:type="dxa"/>
          </w:tcPr>
          <w:p w:rsidR="000C6826" w:rsidRPr="009B4869" w:rsidRDefault="000C6826" w:rsidP="00D558B2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9B4869">
              <w:rPr>
                <w:b/>
                <w:color w:val="0070C0"/>
                <w:sz w:val="32"/>
                <w:szCs w:val="32"/>
              </w:rPr>
              <w:t>Thứ</w:t>
            </w:r>
            <w:proofErr w:type="spellEnd"/>
            <w:r w:rsidRPr="009B4869"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9B4869">
              <w:rPr>
                <w:b/>
                <w:color w:val="0070C0"/>
                <w:sz w:val="32"/>
                <w:szCs w:val="32"/>
              </w:rPr>
              <w:t>năm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9B4869">
              <w:rPr>
                <w:b/>
                <w:color w:val="0070C0"/>
                <w:sz w:val="32"/>
                <w:szCs w:val="32"/>
              </w:rPr>
              <w:t>12.01</w:t>
            </w:r>
          </w:p>
        </w:tc>
        <w:tc>
          <w:tcPr>
            <w:tcW w:w="2410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Súp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đậu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hủ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dinh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dưỡng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Xôi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gấc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cờ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kho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nước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dừa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Phá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lấu</w:t>
            </w:r>
            <w:proofErr w:type="spellEnd"/>
          </w:p>
        </w:tc>
        <w:tc>
          <w:tcPr>
            <w:tcW w:w="2551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Canh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cải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nhúng</w:t>
            </w:r>
            <w:proofErr w:type="spellEnd"/>
          </w:p>
        </w:tc>
        <w:tc>
          <w:tcPr>
            <w:tcW w:w="2126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Mướp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xào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nấm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Phômai</w:t>
            </w:r>
            <w:proofErr w:type="spellEnd"/>
          </w:p>
        </w:tc>
        <w:tc>
          <w:tcPr>
            <w:tcW w:w="1418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Dưa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126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Mì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udon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nấu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thịt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gà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9B4869" w:rsidRPr="009B4869" w:rsidTr="000C6826">
        <w:trPr>
          <w:trHeight w:val="1781"/>
        </w:trPr>
        <w:tc>
          <w:tcPr>
            <w:tcW w:w="1521" w:type="dxa"/>
          </w:tcPr>
          <w:p w:rsidR="000C6826" w:rsidRPr="009B4869" w:rsidRDefault="000C6826" w:rsidP="00D558B2">
            <w:pPr>
              <w:rPr>
                <w:b/>
                <w:color w:val="0070C0"/>
                <w:sz w:val="32"/>
                <w:szCs w:val="32"/>
              </w:rPr>
            </w:pPr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proofErr w:type="spellStart"/>
            <w:r w:rsidRPr="009B4869">
              <w:rPr>
                <w:b/>
                <w:color w:val="0070C0"/>
                <w:sz w:val="32"/>
                <w:szCs w:val="32"/>
              </w:rPr>
              <w:t>Thứ</w:t>
            </w:r>
            <w:proofErr w:type="spellEnd"/>
            <w:r w:rsidRPr="009B4869"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Pr="009B4869">
              <w:rPr>
                <w:b/>
                <w:color w:val="0070C0"/>
                <w:sz w:val="32"/>
                <w:szCs w:val="32"/>
              </w:rPr>
              <w:t>sáu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9B4869">
              <w:rPr>
                <w:b/>
                <w:color w:val="0070C0"/>
                <w:sz w:val="32"/>
                <w:szCs w:val="32"/>
              </w:rPr>
              <w:t>13.01</w:t>
            </w:r>
          </w:p>
        </w:tc>
        <w:tc>
          <w:tcPr>
            <w:tcW w:w="2410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Bún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bò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huế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Mỳ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ý</w:t>
            </w: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Liên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hoan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: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Khoai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tây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chiên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chả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cá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còi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sò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điệp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chạo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mực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chiên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giòn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tôm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cháy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tỏi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bò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nấu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đậu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ngự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–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bánh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mì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bắp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mỹ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hấp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ếch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xào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lăng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, salad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trái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cây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bánh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bò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chè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cocktail,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chè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nhãn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nhục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chè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hạt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chia</w:t>
            </w:r>
          </w:p>
        </w:tc>
        <w:tc>
          <w:tcPr>
            <w:tcW w:w="2126" w:type="dxa"/>
          </w:tcPr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Bánh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mì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B4869">
              <w:rPr>
                <w:color w:val="0070C0"/>
                <w:sz w:val="28"/>
                <w:szCs w:val="28"/>
              </w:rPr>
              <w:t>que</w:t>
            </w:r>
            <w:proofErr w:type="spellEnd"/>
          </w:p>
          <w:p w:rsidR="000C6826" w:rsidRPr="009B4869" w:rsidRDefault="000C6826" w:rsidP="00D558B2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9B4869">
              <w:rPr>
                <w:color w:val="0070C0"/>
                <w:sz w:val="28"/>
                <w:szCs w:val="28"/>
              </w:rPr>
              <w:t>Sữa</w:t>
            </w:r>
            <w:proofErr w:type="spellEnd"/>
            <w:r w:rsidRPr="009B4869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</w:tbl>
    <w:p w:rsidR="00F72816" w:rsidRDefault="009B4869"/>
    <w:sectPr w:rsidR="00F72816" w:rsidSect="000C6826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26"/>
    <w:rsid w:val="000C6826"/>
    <w:rsid w:val="006027DA"/>
    <w:rsid w:val="009B4869"/>
    <w:rsid w:val="00E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COHONG</dc:creator>
  <cp:lastModifiedBy>COHONG</cp:lastModifiedBy>
  <cp:revision>2</cp:revision>
  <dcterms:created xsi:type="dcterms:W3CDTF">2023-01-09T07:46:00Z</dcterms:created>
  <dcterms:modified xsi:type="dcterms:W3CDTF">2023-01-09T07:50:00Z</dcterms:modified>
</cp:coreProperties>
</file>